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B6" w:rsidRDefault="00E26D85" w:rsidP="00E26D85">
      <w:pPr>
        <w:jc w:val="center"/>
        <w:rPr>
          <w:rFonts w:ascii="Curlz MT" w:hAnsi="Curlz MT"/>
          <w:sz w:val="32"/>
          <w:szCs w:val="32"/>
        </w:rPr>
      </w:pPr>
      <w:r w:rsidRPr="00E26D85">
        <w:rPr>
          <w:rFonts w:ascii="Curlz MT" w:hAnsi="Curlz MT"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5400040" cy="38182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vidual da sopa (4961 × 3508 px)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D85">
        <w:rPr>
          <w:rFonts w:ascii="Curlz MT" w:hAnsi="Curlz MT"/>
          <w:sz w:val="32"/>
          <w:szCs w:val="32"/>
        </w:rPr>
        <w:t>INDIVIDUAIS DE MESA COM ATIVIDADES LÚDICAS USADO NO DIA MUNDIAL DA DIABETES</w:t>
      </w:r>
    </w:p>
    <w:p w:rsidR="00E26D85" w:rsidRDefault="00E26D85" w:rsidP="00E26D85">
      <w:pPr>
        <w:jc w:val="center"/>
        <w:rPr>
          <w:rFonts w:ascii="Curlz MT" w:hAnsi="Curlz MT"/>
          <w:sz w:val="32"/>
          <w:szCs w:val="32"/>
        </w:rPr>
      </w:pPr>
    </w:p>
    <w:p w:rsidR="00E26D85" w:rsidRDefault="00E26D85" w:rsidP="00E26D85">
      <w:pPr>
        <w:jc w:val="center"/>
        <w:rPr>
          <w:rFonts w:ascii="Curlz MT" w:hAnsi="Curlz MT"/>
          <w:sz w:val="32"/>
          <w:szCs w:val="32"/>
        </w:rPr>
      </w:pPr>
    </w:p>
    <w:p w:rsidR="00E26D85" w:rsidRPr="00E26D85" w:rsidRDefault="00E26D85" w:rsidP="00E26D85">
      <w:pPr>
        <w:jc w:val="center"/>
        <w:rPr>
          <w:rFonts w:ascii="Curlz MT" w:hAnsi="Curlz MT"/>
          <w:sz w:val="32"/>
          <w:szCs w:val="32"/>
        </w:rPr>
      </w:pPr>
      <w:bookmarkStart w:id="0" w:name="_GoBack"/>
      <w:bookmarkEnd w:id="0"/>
    </w:p>
    <w:sectPr w:rsidR="00E26D85" w:rsidRPr="00E26D85" w:rsidSect="00E26D8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73" w:rsidRDefault="00085973" w:rsidP="00E26D85">
      <w:pPr>
        <w:spacing w:after="0" w:line="240" w:lineRule="auto"/>
      </w:pPr>
      <w:r>
        <w:separator/>
      </w:r>
    </w:p>
  </w:endnote>
  <w:endnote w:type="continuationSeparator" w:id="0">
    <w:p w:rsidR="00085973" w:rsidRDefault="00085973" w:rsidP="00E2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73" w:rsidRDefault="00085973" w:rsidP="00E26D85">
      <w:pPr>
        <w:spacing w:after="0" w:line="240" w:lineRule="auto"/>
      </w:pPr>
      <w:r>
        <w:separator/>
      </w:r>
    </w:p>
  </w:footnote>
  <w:footnote w:type="continuationSeparator" w:id="0">
    <w:p w:rsidR="00085973" w:rsidRDefault="00085973" w:rsidP="00E2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85" w:rsidRDefault="00E26D85" w:rsidP="00E26D85">
    <w:pPr>
      <w:pStyle w:val="Cabealho"/>
      <w:tabs>
        <w:tab w:val="clear" w:pos="4252"/>
        <w:tab w:val="clear" w:pos="8504"/>
        <w:tab w:val="left" w:pos="2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85"/>
    <w:rsid w:val="00085973"/>
    <w:rsid w:val="00E26D85"/>
    <w:rsid w:val="00E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0FF88"/>
  <w15:chartTrackingRefBased/>
  <w15:docId w15:val="{3FE973F5-5E19-4919-9E3E-98DE2A3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6D85"/>
  </w:style>
  <w:style w:type="paragraph" w:styleId="Rodap">
    <w:name w:val="footer"/>
    <w:basedOn w:val="Normal"/>
    <w:link w:val="RodapCarter"/>
    <w:uiPriority w:val="99"/>
    <w:unhideWhenUsed/>
    <w:rsid w:val="00E2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Mesquita</dc:creator>
  <cp:keywords/>
  <dc:description/>
  <cp:lastModifiedBy>Célia Mesquita</cp:lastModifiedBy>
  <cp:revision>1</cp:revision>
  <dcterms:created xsi:type="dcterms:W3CDTF">2023-05-30T18:06:00Z</dcterms:created>
  <dcterms:modified xsi:type="dcterms:W3CDTF">2023-05-30T18:12:00Z</dcterms:modified>
</cp:coreProperties>
</file>